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D060C" w:rsidRPr="004F4202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D060C" w:rsidRPr="004F4202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:</w:t>
      </w:r>
      <w:r w:rsidR="004F4202">
        <w:rPr>
          <w:rFonts w:ascii="Times New Roman" w:hAnsi="Times New Roman" w:cs="Times New Roman"/>
          <w:sz w:val="24"/>
          <w:szCs w:val="24"/>
          <w:lang w:val="sr-Cyrl-BA"/>
        </w:rPr>
        <w:t xml:space="preserve"> 01-111-29/24</w:t>
      </w:r>
    </w:p>
    <w:p w:rsidR="00BD060C" w:rsidRPr="004F4202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: </w:t>
      </w:r>
      <w:r w:rsidR="004F4202">
        <w:rPr>
          <w:rFonts w:ascii="Times New Roman" w:hAnsi="Times New Roman" w:cs="Times New Roman"/>
          <w:sz w:val="24"/>
          <w:szCs w:val="24"/>
          <w:lang w:val="sr-Cyrl-BA"/>
        </w:rPr>
        <w:t>5. септембар 2024. године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146F63" w:rsidRDefault="004F4202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33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/>
          <w:sz w:val="24"/>
          <w:szCs w:val="24"/>
        </w:rPr>
        <w:t>Закона</w:t>
      </w:r>
      <w:proofErr w:type="spellEnd"/>
      <w:r w:rsidR="00BD060C" w:rsidRPr="00146F6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BD060C" w:rsidRPr="00146F63">
        <w:rPr>
          <w:rFonts w:ascii="Times New Roman" w:hAnsi="Times New Roman"/>
          <w:sz w:val="24"/>
          <w:szCs w:val="24"/>
        </w:rPr>
        <w:t>локалној</w:t>
      </w:r>
      <w:proofErr w:type="spellEnd"/>
      <w:r w:rsidR="00BD060C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BD060C" w:rsidRPr="00146F63">
        <w:rPr>
          <w:rFonts w:ascii="Times New Roman" w:hAnsi="Times New Roman"/>
          <w:sz w:val="24"/>
          <w:szCs w:val="24"/>
        </w:rPr>
        <w:t xml:space="preserve"> (</w:t>
      </w:r>
      <w:r w:rsidR="00BD060C" w:rsidRPr="00146F63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="00BD060C"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BD060C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/>
          <w:sz w:val="24"/>
          <w:szCs w:val="24"/>
        </w:rPr>
        <w:t>гласник</w:t>
      </w:r>
      <w:proofErr w:type="spellEnd"/>
      <w:r w:rsidR="00BD060C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BD060C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/>
          <w:sz w:val="24"/>
          <w:szCs w:val="24"/>
        </w:rPr>
        <w:t>Српске</w:t>
      </w:r>
      <w:proofErr w:type="spellEnd"/>
      <w:r w:rsidR="00BD060C" w:rsidRPr="00146F63">
        <w:rPr>
          <w:rFonts w:ascii="Times New Roman" w:hAnsi="Times New Roman"/>
          <w:sz w:val="24"/>
          <w:szCs w:val="24"/>
          <w:lang w:val="sr-Cyrl-BA"/>
        </w:rPr>
        <w:t>“</w:t>
      </w:r>
      <w:r w:rsidR="00BD060C" w:rsidRPr="00146F6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060C"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="00BD060C" w:rsidRPr="00146F63">
        <w:rPr>
          <w:rFonts w:ascii="Times New Roman" w:hAnsi="Times New Roman"/>
          <w:sz w:val="24"/>
          <w:szCs w:val="24"/>
        </w:rPr>
        <w:t>: 97/16, 36/19 и 61/21)</w:t>
      </w:r>
      <w:r w:rsidR="00BD060C"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16. </w:t>
      </w:r>
      <w:proofErr w:type="spellStart"/>
      <w:proofErr w:type="gramStart"/>
      <w:r w:rsidR="00BD060C"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>: 68/07,</w:t>
      </w:r>
      <w:r w:rsidR="00BD060C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D060C" w:rsidRPr="00146F63">
        <w:rPr>
          <w:rFonts w:ascii="Times New Roman" w:hAnsi="Times New Roman" w:cs="Times New Roman"/>
          <w:sz w:val="24"/>
          <w:szCs w:val="24"/>
        </w:rPr>
        <w:t>109/</w:t>
      </w:r>
      <w:proofErr w:type="gramStart"/>
      <w:r w:rsidR="00BD060C" w:rsidRPr="00146F63">
        <w:rPr>
          <w:rFonts w:ascii="Times New Roman" w:hAnsi="Times New Roman" w:cs="Times New Roman"/>
          <w:sz w:val="24"/>
          <w:szCs w:val="24"/>
        </w:rPr>
        <w:t>12  и</w:t>
      </w:r>
      <w:proofErr w:type="gram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 44/16)  и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proofErr w:type="gramStart"/>
      <w:r w:rsidR="00BD060C"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="00BD060C" w:rsidRPr="00146F63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>: 9/17)</w:t>
      </w:r>
      <w:r w:rsidR="00C179CB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, а у вези са </w:t>
      </w:r>
      <w:proofErr w:type="spellStart"/>
      <w:r w:rsidR="00396E6E" w:rsidRPr="00146F6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C179CB" w:rsidRPr="00146F63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396E6E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572BA9" w:rsidRPr="00146F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572BA9"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72BA9" w:rsidRPr="00146F63">
        <w:rPr>
          <w:rFonts w:ascii="Times New Roman" w:hAnsi="Times New Roman" w:cs="Times New Roman"/>
          <w:sz w:val="24"/>
          <w:szCs w:val="24"/>
        </w:rPr>
        <w:t xml:space="preserve">.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Статута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r w:rsidR="00572BA9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572BA9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72BA9" w:rsidRPr="00146F63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572BA9"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72BA9" w:rsidRPr="00146F63">
        <w:rPr>
          <w:rFonts w:ascii="Times New Roman" w:hAnsi="Times New Roman" w:cs="Times New Roman"/>
          <w:sz w:val="24"/>
          <w:szCs w:val="24"/>
        </w:rPr>
        <w:t xml:space="preserve">: 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572BA9" w:rsidRPr="00146F63">
        <w:rPr>
          <w:rFonts w:ascii="Times New Roman" w:hAnsi="Times New Roman" w:cs="Times New Roman"/>
          <w:sz w:val="24"/>
          <w:szCs w:val="24"/>
        </w:rPr>
        <w:t>/</w:t>
      </w:r>
      <w:r w:rsidR="00572BA9" w:rsidRPr="00146F63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572BA9" w:rsidRPr="00146F63">
        <w:rPr>
          <w:rFonts w:ascii="Times New Roman" w:hAnsi="Times New Roman" w:cs="Times New Roman"/>
          <w:sz w:val="24"/>
          <w:szCs w:val="24"/>
        </w:rPr>
        <w:t>)</w:t>
      </w:r>
      <w:r w:rsidR="00BD060C"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29. </w:t>
      </w:r>
      <w:proofErr w:type="spellStart"/>
      <w:proofErr w:type="gramStart"/>
      <w:r w:rsidR="00BD060C" w:rsidRPr="00146F63">
        <w:rPr>
          <w:rFonts w:ascii="Times New Roman" w:hAnsi="Times New Roman" w:cs="Times New Roman"/>
          <w:sz w:val="24"/>
          <w:szCs w:val="24"/>
        </w:rPr>
        <w:t>сј</w:t>
      </w:r>
      <w:r>
        <w:rPr>
          <w:rFonts w:ascii="Times New Roman" w:hAnsi="Times New Roman" w:cs="Times New Roman"/>
          <w:sz w:val="24"/>
          <w:szCs w:val="24"/>
        </w:rPr>
        <w:t>едници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5. септембра </w:t>
      </w:r>
      <w:r w:rsidR="00BD060C" w:rsidRPr="00146F63">
        <w:rPr>
          <w:rFonts w:ascii="Times New Roman" w:hAnsi="Times New Roman" w:cs="Times New Roman"/>
          <w:sz w:val="24"/>
          <w:szCs w:val="24"/>
        </w:rPr>
        <w:t xml:space="preserve"> 20</w:t>
      </w:r>
      <w:r w:rsidR="00BD060C" w:rsidRPr="00146F6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275BB" w:rsidRPr="00146F63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BD060C" w:rsidRPr="00146F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D060C" w:rsidRPr="00146F6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, д о н и ј е л а  </w:t>
      </w:r>
      <w:proofErr w:type="spellStart"/>
      <w:r w:rsidR="00BD060C" w:rsidRPr="00146F6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D060C" w:rsidRPr="00146F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96E6E" w:rsidRPr="00146F63" w:rsidRDefault="00396E6E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F63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BD060C" w:rsidRPr="00146F63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b/>
          <w:sz w:val="24"/>
          <w:szCs w:val="24"/>
        </w:rPr>
        <w:t>О РАЗРЈЕШЕЊУ ЧЛАН</w:t>
      </w:r>
      <w:r w:rsidR="000275BB" w:rsidRPr="00146F63">
        <w:rPr>
          <w:rFonts w:ascii="Times New Roman" w:hAnsi="Times New Roman" w:cs="Times New Roman"/>
          <w:b/>
          <w:sz w:val="24"/>
          <w:szCs w:val="24"/>
        </w:rPr>
        <w:t>O</w:t>
      </w:r>
      <w:r w:rsidR="000275BB" w:rsidRPr="00146F63">
        <w:rPr>
          <w:rFonts w:ascii="Times New Roman" w:hAnsi="Times New Roman" w:cs="Times New Roman"/>
          <w:b/>
          <w:sz w:val="24"/>
          <w:szCs w:val="24"/>
          <w:lang w:val="sr-Cyrl-BA"/>
        </w:rPr>
        <w:t>ВА</w:t>
      </w:r>
      <w:r w:rsidRPr="00146F63">
        <w:rPr>
          <w:rFonts w:ascii="Times New Roman" w:hAnsi="Times New Roman" w:cs="Times New Roman"/>
          <w:b/>
          <w:sz w:val="24"/>
          <w:szCs w:val="24"/>
        </w:rPr>
        <w:t xml:space="preserve"> УПРАВНОГ ОДБОРА </w:t>
      </w:r>
    </w:p>
    <w:p w:rsidR="00BD060C" w:rsidRPr="00146F63" w:rsidRDefault="000275BB" w:rsidP="00BD06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146F63">
        <w:rPr>
          <w:rFonts w:ascii="Times New Roman" w:hAnsi="Times New Roman"/>
          <w:b/>
          <w:bCs/>
          <w:sz w:val="24"/>
          <w:szCs w:val="24"/>
        </w:rPr>
        <w:t xml:space="preserve">ЈАВНЕ УСТАНОВЕ ЦЕНТАР ЗА </w:t>
      </w:r>
      <w:r w:rsidRPr="00146F63">
        <w:rPr>
          <w:rFonts w:ascii="Times New Roman" w:hAnsi="Times New Roman"/>
          <w:b/>
          <w:bCs/>
          <w:sz w:val="24"/>
          <w:szCs w:val="24"/>
          <w:lang w:val="sr-Cyrl-BA"/>
        </w:rPr>
        <w:t xml:space="preserve">СОЦИЈАЛНИ РАД </w:t>
      </w:r>
      <w:r w:rsidRPr="00146F63">
        <w:rPr>
          <w:rFonts w:ascii="Times New Roman" w:hAnsi="Times New Roman"/>
          <w:b/>
          <w:bCs/>
          <w:sz w:val="24"/>
          <w:szCs w:val="24"/>
        </w:rPr>
        <w:t>БИЈЕЉИНА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96E6E" w:rsidRPr="00146F63" w:rsidRDefault="00396E6E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>1.</w:t>
      </w:r>
      <w:r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Драгана Ракић, Раде Крстинић и Драгана Митровић</w:t>
      </w:r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разрјеша</w:t>
      </w:r>
      <w:r w:rsidR="00075CFC" w:rsidRPr="00146F63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ју</w:t>
      </w:r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ова</w:t>
      </w:r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r w:rsidR="000275BB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</w:t>
      </w:r>
      <w:r w:rsidRPr="00146F63">
        <w:rPr>
          <w:rFonts w:ascii="Times New Roman" w:hAnsi="Times New Roman"/>
          <w:sz w:val="24"/>
          <w:szCs w:val="24"/>
          <w:lang w:val="sr-Cyrl-BA"/>
        </w:rPr>
        <w:t>због истека мандата</w:t>
      </w:r>
      <w:r w:rsidRPr="00146F63">
        <w:rPr>
          <w:rFonts w:ascii="Times New Roman" w:hAnsi="Times New Roman"/>
          <w:sz w:val="24"/>
          <w:szCs w:val="24"/>
        </w:rPr>
        <w:t>.</w:t>
      </w:r>
    </w:p>
    <w:p w:rsidR="00BD060C" w:rsidRPr="00146F63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146F63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“.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146F63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BD060C" w:rsidRPr="00146F63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146F63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33. </w:t>
      </w:r>
      <w:proofErr w:type="spellStart"/>
      <w:r w:rsidRPr="00146F63">
        <w:rPr>
          <w:rFonts w:ascii="Times New Roman" w:hAnsi="Times New Roman"/>
          <w:sz w:val="24"/>
          <w:szCs w:val="24"/>
        </w:rPr>
        <w:t>Закона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46F63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(</w:t>
      </w:r>
      <w:r w:rsidRPr="00146F63"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Српске</w:t>
      </w:r>
      <w:proofErr w:type="spellEnd"/>
      <w:r w:rsidRPr="00146F63">
        <w:rPr>
          <w:rFonts w:ascii="Times New Roman" w:hAnsi="Times New Roman"/>
          <w:sz w:val="24"/>
          <w:szCs w:val="24"/>
          <w:lang w:val="sr-Cyrl-BA"/>
        </w:rPr>
        <w:t>“</w:t>
      </w:r>
      <w:r w:rsidRPr="00146F6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/>
          <w:sz w:val="24"/>
          <w:szCs w:val="24"/>
        </w:rPr>
        <w:t>: 97/16, 36/19 и 61/21)</w:t>
      </w:r>
      <w:r w:rsidR="00572BA9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суоснивач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18.</w:t>
      </w:r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: 68/07, 109/12 и 44/16)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eastAsia="Times New Roman" w:hAnsi="Times New Roman" w:cs="Times New Roman"/>
          <w:sz w:val="24"/>
          <w:szCs w:val="24"/>
        </w:rPr>
        <w:t>Управни</w:t>
      </w:r>
      <w:proofErr w:type="spellEnd"/>
      <w:r w:rsidRPr="00146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eastAsia="Times New Roman" w:hAnsi="Times New Roman" w:cs="Times New Roman"/>
          <w:sz w:val="24"/>
          <w:szCs w:val="24"/>
        </w:rPr>
        <w:t>одбор</w:t>
      </w:r>
      <w:proofErr w:type="spellEnd"/>
      <w:r w:rsidRPr="00146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eastAsia="Times New Roman" w:hAnsi="Times New Roman" w:cs="Times New Roman"/>
          <w:sz w:val="24"/>
          <w:szCs w:val="24"/>
        </w:rPr>
        <w:t>установе</w:t>
      </w:r>
      <w:proofErr w:type="spellEnd"/>
      <w:r w:rsidRPr="00146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eastAsia="Times New Roman" w:hAnsi="Times New Roman" w:cs="Times New Roman"/>
          <w:sz w:val="24"/>
          <w:szCs w:val="24"/>
        </w:rPr>
        <w:t>именује</w:t>
      </w:r>
      <w:proofErr w:type="spellEnd"/>
      <w:r w:rsidRPr="00146F6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eastAsia="Times New Roman" w:hAnsi="Times New Roman" w:cs="Times New Roman"/>
          <w:sz w:val="24"/>
          <w:szCs w:val="24"/>
        </w:rPr>
        <w:t>разрјешава</w:t>
      </w:r>
      <w:proofErr w:type="spellEnd"/>
      <w:r w:rsidRPr="00146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eastAsia="Times New Roman" w:hAnsi="Times New Roman" w:cs="Times New Roman"/>
          <w:sz w:val="24"/>
          <w:szCs w:val="24"/>
        </w:rPr>
        <w:t>оснивач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одредбом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суоснивач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396E6E" w:rsidRPr="00146F63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396E6E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630383" w:rsidRPr="00146F63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396E6E" w:rsidRPr="00146F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96E6E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96E6E"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396E6E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630383" w:rsidRPr="00146F6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396E6E" w:rsidRPr="00146F63">
        <w:rPr>
          <w:rFonts w:ascii="Times New Roman" w:hAnsi="Times New Roman" w:cs="Times New Roman"/>
          <w:sz w:val="24"/>
          <w:szCs w:val="24"/>
        </w:rPr>
        <w:t xml:space="preserve">. </w:t>
      </w:r>
      <w:r w:rsidR="00396E6E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Статута </w:t>
      </w:r>
      <w:proofErr w:type="spellStart"/>
      <w:r w:rsidR="00630383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630383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630383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630383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630383" w:rsidRPr="00146F63">
        <w:rPr>
          <w:rFonts w:ascii="Times New Roman" w:hAnsi="Times New Roman"/>
          <w:sz w:val="24"/>
          <w:szCs w:val="24"/>
        </w:rPr>
        <w:t xml:space="preserve"> </w:t>
      </w:r>
      <w:r w:rsidR="00630383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630383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396E6E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30383" w:rsidRPr="00146F63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: </w:t>
      </w:r>
      <w:r w:rsidR="00630383" w:rsidRPr="00146F63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630383" w:rsidRPr="00146F63">
        <w:rPr>
          <w:rFonts w:ascii="Times New Roman" w:hAnsi="Times New Roman" w:cs="Times New Roman"/>
          <w:sz w:val="24"/>
          <w:szCs w:val="24"/>
        </w:rPr>
        <w:t>/</w:t>
      </w:r>
      <w:r w:rsidR="00630383" w:rsidRPr="00146F63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630383" w:rsidRPr="00146F63">
        <w:rPr>
          <w:rFonts w:ascii="Times New Roman" w:hAnsi="Times New Roman" w:cs="Times New Roman"/>
          <w:sz w:val="24"/>
          <w:szCs w:val="24"/>
        </w:rPr>
        <w:t xml:space="preserve">) </w:t>
      </w:r>
      <w:r w:rsidR="00396E6E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прописано </w:t>
      </w:r>
      <w:r w:rsidR="00C179CB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396E6E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630383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претходно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спроведен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0383" w:rsidRPr="00146F63">
        <w:rPr>
          <w:rFonts w:ascii="Times New Roman" w:hAnsi="Times New Roman" w:cs="Times New Roman"/>
          <w:sz w:val="24"/>
          <w:szCs w:val="24"/>
        </w:rPr>
        <w:t>конкуренције</w:t>
      </w:r>
      <w:proofErr w:type="spellEnd"/>
      <w:r w:rsidR="00630383" w:rsidRPr="00146F63">
        <w:rPr>
          <w:rFonts w:ascii="Times New Roman" w:hAnsi="Times New Roman" w:cs="Times New Roman"/>
          <w:sz w:val="24"/>
          <w:szCs w:val="24"/>
        </w:rPr>
        <w:t>.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30383" w:rsidRPr="00146F63" w:rsidRDefault="00630383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="00075CFC" w:rsidRPr="00146F63">
        <w:rPr>
          <w:rFonts w:ascii="Times New Roman" w:hAnsi="Times New Roman" w:cs="Times New Roman"/>
          <w:sz w:val="24"/>
          <w:szCs w:val="24"/>
        </w:rPr>
        <w:t>Имајући</w:t>
      </w:r>
      <w:proofErr w:type="spellEnd"/>
      <w:r w:rsidR="00075CFC" w:rsidRPr="00146F6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75CFC" w:rsidRPr="00146F63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="00075CF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CFC" w:rsidRPr="00146F63">
        <w:rPr>
          <w:rFonts w:ascii="Times New Roman" w:hAnsi="Times New Roman" w:cs="Times New Roman"/>
          <w:sz w:val="24"/>
          <w:szCs w:val="24"/>
        </w:rPr>
        <w:t>чињеницу</w:t>
      </w:r>
      <w:proofErr w:type="spellEnd"/>
      <w:r w:rsidR="00075CF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CFC" w:rsidRPr="00146F6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075CFC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Драгана Ракић, Раде Крстинић и Драгана Митровић</w:t>
      </w:r>
      <w:r w:rsidR="000275BB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4F7" w:rsidRPr="00146F6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6834F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4F7" w:rsidRPr="00146F63">
        <w:rPr>
          <w:rFonts w:ascii="Times New Roman" w:hAnsi="Times New Roman" w:cs="Times New Roman"/>
          <w:sz w:val="24"/>
          <w:szCs w:val="24"/>
        </w:rPr>
        <w:t>Бијељине</w:t>
      </w:r>
      <w:proofErr w:type="spellEnd"/>
      <w:r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75CFC" w:rsidRPr="00146F63">
        <w:rPr>
          <w:rFonts w:ascii="Times New Roman" w:hAnsi="Times New Roman" w:cs="Times New Roman"/>
          <w:sz w:val="24"/>
          <w:szCs w:val="24"/>
        </w:rPr>
        <w:t>именован</w:t>
      </w:r>
      <w:proofErr w:type="spellEnd"/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075CF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CFC" w:rsidRPr="00146F6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75CFC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CFC" w:rsidRPr="00146F6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r w:rsidR="000275BB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6834F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рјешењем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C179CB" w:rsidRPr="00146F63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01-111-</w:t>
      </w:r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33</w:t>
      </w:r>
      <w:r w:rsidRPr="00146F63">
        <w:rPr>
          <w:rFonts w:ascii="Times New Roman" w:hAnsi="Times New Roman" w:cs="Times New Roman"/>
          <w:sz w:val="24"/>
          <w:szCs w:val="24"/>
        </w:rPr>
        <w:t>/</w:t>
      </w:r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075CFC" w:rsidRPr="00146F63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2</w:t>
      </w:r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146F63">
        <w:rPr>
          <w:rFonts w:ascii="Times New Roman" w:hAnsi="Times New Roman" w:cs="Times New Roman"/>
          <w:sz w:val="24"/>
          <w:szCs w:val="24"/>
        </w:rPr>
        <w:t>.</w:t>
      </w:r>
      <w:r w:rsidR="00075CFC" w:rsidRPr="00146F63">
        <w:rPr>
          <w:rFonts w:ascii="Times New Roman" w:hAnsi="Times New Roman" w:cs="Times New Roman"/>
          <w:sz w:val="24"/>
          <w:szCs w:val="24"/>
          <w:lang w:val="sr-Cyrl-BA"/>
        </w:rPr>
        <w:t>07</w:t>
      </w:r>
      <w:r w:rsidRPr="00146F63">
        <w:rPr>
          <w:rFonts w:ascii="Times New Roman" w:hAnsi="Times New Roman" w:cs="Times New Roman"/>
          <w:sz w:val="24"/>
          <w:szCs w:val="24"/>
        </w:rPr>
        <w:t>.20</w:t>
      </w:r>
      <w:r w:rsidR="000275BB" w:rsidRPr="00146F63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Pr="00146F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30383"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proofErr w:type="gramStart"/>
      <w:r w:rsidRPr="00146F6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мандат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E6E" w:rsidRPr="00146F63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396E6E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E6E" w:rsidRPr="00146F63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396E6E" w:rsidRPr="00146F6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76242876"/>
      <w:proofErr w:type="spellStart"/>
      <w:r w:rsidR="000275BB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r w:rsidR="000275BB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Бијељина</w:t>
      </w:r>
      <w:bookmarkEnd w:id="0"/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траје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истекао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временски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именовани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одлучено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.</w:t>
      </w:r>
    </w:p>
    <w:p w:rsidR="00BD060C" w:rsidRPr="00146F63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146F63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Ово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рјешење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коначно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46F63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/>
          <w:sz w:val="24"/>
          <w:szCs w:val="24"/>
        </w:rPr>
        <w:t>те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против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њега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није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жалба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6F63">
        <w:rPr>
          <w:rFonts w:ascii="Times New Roman" w:hAnsi="Times New Roman"/>
          <w:sz w:val="24"/>
          <w:szCs w:val="24"/>
        </w:rPr>
        <w:t>али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може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спор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тужбе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суду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46F63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46F63">
        <w:rPr>
          <w:rFonts w:ascii="Times New Roman" w:hAnsi="Times New Roman"/>
          <w:sz w:val="24"/>
          <w:szCs w:val="24"/>
        </w:rPr>
        <w:t>року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од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146F63">
        <w:rPr>
          <w:rFonts w:ascii="Times New Roman" w:hAnsi="Times New Roman"/>
          <w:sz w:val="24"/>
          <w:szCs w:val="24"/>
        </w:rPr>
        <w:t>дана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од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дана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рјешења</w:t>
      </w:r>
      <w:proofErr w:type="spellEnd"/>
      <w:r w:rsidRPr="00146F63">
        <w:rPr>
          <w:rFonts w:ascii="Times New Roman" w:hAnsi="Times New Roman"/>
          <w:sz w:val="24"/>
          <w:szCs w:val="24"/>
        </w:rPr>
        <w:t>.</w:t>
      </w:r>
      <w:proofErr w:type="gramEnd"/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>Достављено:</w:t>
      </w:r>
    </w:p>
    <w:p w:rsidR="00BD060C" w:rsidRPr="00146F63" w:rsidRDefault="004F4202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1.</w:t>
      </w:r>
      <w:r w:rsidR="00075CFC" w:rsidRPr="00146F63">
        <w:rPr>
          <w:rFonts w:ascii="Times New Roman" w:hAnsi="Times New Roman"/>
          <w:sz w:val="24"/>
          <w:szCs w:val="24"/>
          <w:lang w:val="sr-Cyrl-BA"/>
        </w:rPr>
        <w:t>Именован</w:t>
      </w:r>
      <w:r w:rsidR="000275BB" w:rsidRPr="00146F63">
        <w:rPr>
          <w:rFonts w:ascii="Times New Roman" w:hAnsi="Times New Roman"/>
          <w:sz w:val="24"/>
          <w:szCs w:val="24"/>
          <w:lang w:val="sr-Cyrl-BA"/>
        </w:rPr>
        <w:t>и</w:t>
      </w:r>
      <w:r w:rsidR="00BD060C" w:rsidRPr="00146F63">
        <w:rPr>
          <w:rFonts w:ascii="Times New Roman" w:hAnsi="Times New Roman"/>
          <w:sz w:val="24"/>
          <w:szCs w:val="24"/>
          <w:lang w:val="sr-Cyrl-BA"/>
        </w:rPr>
        <w:t>м</w:t>
      </w:r>
    </w:p>
    <w:p w:rsidR="00BD060C" w:rsidRPr="00146F63" w:rsidRDefault="004F4202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2.</w:t>
      </w:r>
      <w:r w:rsidR="00BD060C" w:rsidRPr="00146F63">
        <w:rPr>
          <w:rFonts w:ascii="Times New Roman" w:hAnsi="Times New Roman"/>
          <w:sz w:val="24"/>
          <w:szCs w:val="24"/>
          <w:lang w:val="sr-Cyrl-BA"/>
        </w:rPr>
        <w:t>Архива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ab/>
      </w:r>
      <w:r w:rsidRPr="00146F63"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                                </w:t>
      </w:r>
      <w:r w:rsidR="004F4202"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Pr="00146F6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F4202">
        <w:rPr>
          <w:rFonts w:ascii="Times New Roman" w:hAnsi="Times New Roman"/>
          <w:sz w:val="24"/>
          <w:szCs w:val="24"/>
          <w:lang w:val="sr-Cyrl-BA"/>
        </w:rPr>
        <w:t xml:space="preserve">       </w:t>
      </w:r>
      <w:r w:rsidRPr="00146F63">
        <w:rPr>
          <w:rFonts w:ascii="Times New Roman" w:hAnsi="Times New Roman"/>
          <w:sz w:val="24"/>
          <w:szCs w:val="24"/>
          <w:lang w:val="sr-Cyrl-BA"/>
        </w:rPr>
        <w:t xml:space="preserve"> П Р Е Д С Ј Е Д Н И К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ab/>
      </w:r>
      <w:r w:rsidRPr="00146F63">
        <w:rPr>
          <w:rFonts w:ascii="Times New Roman" w:hAnsi="Times New Roman"/>
          <w:sz w:val="24"/>
          <w:szCs w:val="24"/>
          <w:lang w:val="sr-Cyrl-BA"/>
        </w:rPr>
        <w:tab/>
      </w:r>
      <w:r w:rsidRPr="00146F63">
        <w:rPr>
          <w:rFonts w:ascii="Times New Roman" w:hAnsi="Times New Roman"/>
          <w:sz w:val="24"/>
          <w:szCs w:val="24"/>
          <w:lang w:val="sr-Cyrl-BA"/>
        </w:rPr>
        <w:tab/>
      </w:r>
      <w:r w:rsidRPr="00146F63">
        <w:rPr>
          <w:rFonts w:ascii="Times New Roman" w:hAnsi="Times New Roman"/>
          <w:sz w:val="24"/>
          <w:szCs w:val="24"/>
          <w:lang w:val="sr-Cyrl-BA"/>
        </w:rPr>
        <w:tab/>
        <w:t xml:space="preserve">                  </w:t>
      </w:r>
      <w:r w:rsidR="004F4202">
        <w:rPr>
          <w:rFonts w:ascii="Times New Roman" w:hAnsi="Times New Roman"/>
          <w:sz w:val="24"/>
          <w:szCs w:val="24"/>
          <w:lang w:val="sr-Cyrl-BA"/>
        </w:rPr>
        <w:t xml:space="preserve">       </w:t>
      </w:r>
      <w:r w:rsidRPr="00146F63">
        <w:rPr>
          <w:rFonts w:ascii="Times New Roman" w:hAnsi="Times New Roman"/>
          <w:sz w:val="24"/>
          <w:szCs w:val="24"/>
          <w:lang w:val="sr-Cyrl-BA"/>
        </w:rPr>
        <w:t xml:space="preserve">   СКУПШТИНЕ ГРАДА БИЈЕЉИНА</w:t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ab/>
      </w:r>
      <w:r w:rsidRPr="00146F63">
        <w:rPr>
          <w:rFonts w:ascii="Times New Roman" w:hAnsi="Times New Roman"/>
          <w:sz w:val="24"/>
          <w:szCs w:val="24"/>
          <w:lang w:val="sr-Cyrl-BA"/>
        </w:rPr>
        <w:tab/>
      </w:r>
      <w:r w:rsidRPr="00146F63">
        <w:rPr>
          <w:rFonts w:ascii="Times New Roman" w:hAnsi="Times New Roman"/>
          <w:sz w:val="24"/>
          <w:szCs w:val="24"/>
          <w:lang w:val="sr-Cyrl-BA"/>
        </w:rPr>
        <w:tab/>
      </w:r>
      <w:r w:rsidRPr="00146F63">
        <w:rPr>
          <w:rFonts w:ascii="Times New Roman" w:hAnsi="Times New Roman"/>
          <w:sz w:val="24"/>
          <w:szCs w:val="24"/>
          <w:lang w:val="sr-Cyrl-BA"/>
        </w:rPr>
        <w:tab/>
      </w:r>
      <w:r w:rsidRPr="00146F63">
        <w:rPr>
          <w:rFonts w:ascii="Times New Roman" w:hAnsi="Times New Roman"/>
          <w:sz w:val="24"/>
          <w:szCs w:val="24"/>
          <w:lang w:val="sr-Cyrl-BA"/>
        </w:rPr>
        <w:tab/>
      </w:r>
      <w:r w:rsidRPr="00146F63">
        <w:rPr>
          <w:rFonts w:ascii="Times New Roman" w:hAnsi="Times New Roman"/>
          <w:sz w:val="24"/>
          <w:szCs w:val="24"/>
          <w:lang w:val="sr-Cyrl-BA"/>
        </w:rPr>
        <w:tab/>
        <w:t xml:space="preserve">        </w:t>
      </w:r>
      <w:r w:rsidR="00945B70">
        <w:rPr>
          <w:rFonts w:ascii="Times New Roman" w:hAnsi="Times New Roman"/>
          <w:sz w:val="24"/>
          <w:szCs w:val="24"/>
          <w:lang w:val="sr-Cyrl-BA"/>
        </w:rPr>
        <w:t xml:space="preserve">       </w:t>
      </w:r>
      <w:r w:rsidRPr="00146F63">
        <w:rPr>
          <w:rFonts w:ascii="Times New Roman" w:hAnsi="Times New Roman"/>
          <w:sz w:val="24"/>
          <w:szCs w:val="24"/>
          <w:lang w:val="sr-Cyrl-BA"/>
        </w:rPr>
        <w:t>Александар Ђурђевић</w:t>
      </w:r>
      <w:r w:rsidR="00945B70">
        <w:rPr>
          <w:rFonts w:ascii="Times New Roman" w:hAnsi="Times New Roman"/>
          <w:sz w:val="24"/>
          <w:szCs w:val="24"/>
          <w:lang w:val="sr-Cyrl-BA"/>
        </w:rPr>
        <w:t>, с.р.</w:t>
      </w:r>
      <w:r w:rsidRPr="00146F63">
        <w:rPr>
          <w:rFonts w:ascii="Times New Roman" w:hAnsi="Times New Roman"/>
          <w:sz w:val="24"/>
          <w:szCs w:val="24"/>
          <w:lang w:val="sr-Cyrl-BA"/>
        </w:rPr>
        <w:tab/>
      </w: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146F63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65457" w:rsidRPr="00146F63" w:rsidRDefault="00365457" w:rsidP="003654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C4E66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ab/>
      </w:r>
    </w:p>
    <w:p w:rsidR="00115756" w:rsidRPr="00146F63" w:rsidRDefault="00115756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146F63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34F7" w:rsidRPr="00146F63" w:rsidRDefault="006834F7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96E6E" w:rsidRPr="00146F63" w:rsidRDefault="00396E6E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5CFC" w:rsidRPr="00146F63" w:rsidRDefault="00075CF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5CFC" w:rsidRPr="00146F63" w:rsidRDefault="00075CF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34F7" w:rsidRPr="00146F63" w:rsidRDefault="006834F7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236CF" w:rsidRPr="00146F63" w:rsidRDefault="009236CF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6F80" w:rsidRDefault="00306F8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F4202" w:rsidRDefault="004F420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F4202" w:rsidRDefault="004F420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F4202" w:rsidRDefault="004F420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F4202" w:rsidRDefault="004F420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F4202" w:rsidRDefault="004F420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F4202" w:rsidRDefault="004F420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F4202" w:rsidRPr="00146F63" w:rsidRDefault="004F4202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94A68" w:rsidRPr="00146F63" w:rsidRDefault="00794A68" w:rsidP="00794A68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745A20">
        <w:rPr>
          <w:rFonts w:ascii="Times New Roman" w:hAnsi="Times New Roman"/>
          <w:sz w:val="24"/>
          <w:szCs w:val="24"/>
          <w:lang w:val="sr-Cyrl-BA"/>
        </w:rPr>
        <w:t>01-111-30/24</w:t>
      </w:r>
    </w:p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46F63">
        <w:rPr>
          <w:rFonts w:ascii="Times New Roman" w:hAnsi="Times New Roman"/>
          <w:sz w:val="24"/>
          <w:szCs w:val="24"/>
          <w:lang w:val="sr-Cyrl-BA"/>
        </w:rPr>
        <w:t>Датум:</w:t>
      </w:r>
      <w:r w:rsidR="00745A20">
        <w:rPr>
          <w:rFonts w:ascii="Times New Roman" w:hAnsi="Times New Roman"/>
          <w:sz w:val="24"/>
          <w:szCs w:val="24"/>
          <w:lang w:val="sr-Cyrl-BA"/>
        </w:rPr>
        <w:t xml:space="preserve"> 5. септембар 2024. године </w:t>
      </w:r>
      <w:r w:rsidRPr="00146F63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4C40F7" w:rsidRPr="00146F63" w:rsidRDefault="004C40F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146F63" w:rsidRDefault="00254D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365457"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745A20">
        <w:rPr>
          <w:rFonts w:ascii="Times New Roman" w:hAnsi="Times New Roman"/>
          <w:sz w:val="24"/>
          <w:szCs w:val="24"/>
        </w:rPr>
        <w:t>39.</w:t>
      </w:r>
      <w:proofErr w:type="gramEnd"/>
      <w:r w:rsidR="00745A2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745A20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745A20">
        <w:rPr>
          <w:rFonts w:ascii="Times New Roman" w:hAnsi="Times New Roman"/>
          <w:sz w:val="24"/>
          <w:szCs w:val="24"/>
        </w:rPr>
        <w:t xml:space="preserve"> </w:t>
      </w:r>
      <w:r w:rsidR="00745A20">
        <w:rPr>
          <w:rFonts w:ascii="Times New Roman" w:hAnsi="Times New Roman"/>
          <w:sz w:val="24"/>
          <w:szCs w:val="24"/>
          <w:lang w:val="sr-Cyrl-BA"/>
        </w:rPr>
        <w:t>(</w:t>
      </w:r>
      <w:r w:rsidR="00745A20">
        <w:rPr>
          <w:rFonts w:ascii="Times New Roman" w:hAnsi="Times New Roman"/>
          <w:sz w:val="24"/>
          <w:szCs w:val="24"/>
        </w:rPr>
        <w:t>2</w:t>
      </w:r>
      <w:r w:rsidR="00745A20">
        <w:rPr>
          <w:rFonts w:ascii="Times New Roman" w:hAnsi="Times New Roman"/>
          <w:sz w:val="24"/>
          <w:szCs w:val="24"/>
          <w:lang w:val="sr-Cyrl-BA"/>
        </w:rPr>
        <w:t>)</w:t>
      </w:r>
      <w:r w:rsidR="00745A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5A20">
        <w:rPr>
          <w:rFonts w:ascii="Times New Roman" w:hAnsi="Times New Roman"/>
          <w:sz w:val="24"/>
          <w:szCs w:val="24"/>
        </w:rPr>
        <w:t>тачка</w:t>
      </w:r>
      <w:proofErr w:type="spellEnd"/>
      <w:r w:rsidR="00745A20">
        <w:rPr>
          <w:rFonts w:ascii="Times New Roman" w:hAnsi="Times New Roman"/>
          <w:sz w:val="24"/>
          <w:szCs w:val="24"/>
        </w:rPr>
        <w:t xml:space="preserve"> 33</w:t>
      </w:r>
      <w:r w:rsidR="00745A20">
        <w:rPr>
          <w:rFonts w:ascii="Times New Roman" w:hAnsi="Times New Roman"/>
          <w:sz w:val="24"/>
          <w:szCs w:val="24"/>
          <w:lang w:val="sr-Cyrl-BA"/>
        </w:rPr>
        <w:t>)</w:t>
      </w:r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Закона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локалној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гласинк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Српске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: </w:t>
      </w:r>
      <w:r w:rsidR="00306F80" w:rsidRPr="00146F63"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="00365457" w:rsidRPr="00146F63">
        <w:rPr>
          <w:rFonts w:ascii="Times New Roman" w:hAnsi="Times New Roman"/>
          <w:sz w:val="24"/>
          <w:szCs w:val="24"/>
        </w:rPr>
        <w:t>)</w:t>
      </w:r>
      <w:r w:rsidR="00365457" w:rsidRPr="00146F63"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 w:rsidR="00365457" w:rsidRPr="00146F6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: 41/03) и </w:t>
      </w:r>
      <w:proofErr w:type="spellStart"/>
      <w:r w:rsidR="00745A20">
        <w:rPr>
          <w:rFonts w:ascii="Times New Roman" w:hAnsi="Times New Roman"/>
          <w:sz w:val="24"/>
          <w:szCs w:val="24"/>
        </w:rPr>
        <w:t>члана</w:t>
      </w:r>
      <w:proofErr w:type="spellEnd"/>
      <w:r w:rsidR="00745A20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="00745A20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="00745A20">
        <w:rPr>
          <w:rFonts w:ascii="Times New Roman" w:hAnsi="Times New Roman"/>
          <w:sz w:val="24"/>
          <w:szCs w:val="24"/>
        </w:rPr>
        <w:t xml:space="preserve"> </w:t>
      </w:r>
      <w:r w:rsidR="00745A20">
        <w:rPr>
          <w:rFonts w:ascii="Times New Roman" w:hAnsi="Times New Roman"/>
          <w:sz w:val="24"/>
          <w:szCs w:val="24"/>
          <w:lang w:val="sr-Cyrl-BA"/>
        </w:rPr>
        <w:t>(</w:t>
      </w:r>
      <w:r w:rsidR="00745A20">
        <w:rPr>
          <w:rFonts w:ascii="Times New Roman" w:hAnsi="Times New Roman"/>
          <w:sz w:val="24"/>
          <w:szCs w:val="24"/>
        </w:rPr>
        <w:t>2</w:t>
      </w:r>
      <w:r w:rsidR="00745A20">
        <w:rPr>
          <w:rFonts w:ascii="Times New Roman" w:hAnsi="Times New Roman"/>
          <w:sz w:val="24"/>
          <w:szCs w:val="24"/>
          <w:lang w:val="sr-Cyrl-BA"/>
        </w:rPr>
        <w:t>)</w:t>
      </w:r>
      <w:r w:rsidR="00745A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5A20">
        <w:rPr>
          <w:rFonts w:ascii="Times New Roman" w:hAnsi="Times New Roman"/>
          <w:sz w:val="24"/>
          <w:szCs w:val="24"/>
        </w:rPr>
        <w:t>тачка</w:t>
      </w:r>
      <w:proofErr w:type="spellEnd"/>
      <w:r w:rsidR="00745A20">
        <w:rPr>
          <w:rFonts w:ascii="Times New Roman" w:hAnsi="Times New Roman"/>
          <w:sz w:val="24"/>
          <w:szCs w:val="24"/>
        </w:rPr>
        <w:t xml:space="preserve"> 36</w:t>
      </w:r>
      <w:r w:rsidR="00745A20">
        <w:rPr>
          <w:rFonts w:ascii="Times New Roman" w:hAnsi="Times New Roman"/>
          <w:sz w:val="24"/>
          <w:szCs w:val="24"/>
          <w:lang w:val="sr-Cyrl-BA"/>
        </w:rPr>
        <w:t>)</w:t>
      </w:r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Статута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гласник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="00365457"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="00365457" w:rsidRPr="00146F63">
        <w:rPr>
          <w:rFonts w:ascii="Times New Roman" w:hAnsi="Times New Roman"/>
          <w:sz w:val="24"/>
          <w:szCs w:val="24"/>
        </w:rPr>
        <w:t>: 9/17)</w:t>
      </w:r>
      <w:r w:rsidR="00365457" w:rsidRPr="00146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94A68" w:rsidRPr="00146F6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794A68" w:rsidRPr="00146F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4A68" w:rsidRPr="00146F6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794A68" w:rsidRPr="00146F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94A68" w:rsidRPr="00146F6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794A68" w:rsidRPr="00146F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745A2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29. 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745A2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5. септембра 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075CFC" w:rsidRPr="00146F63">
        <w:rPr>
          <w:rFonts w:ascii="Times New Roman" w:eastAsia="Calibri" w:hAnsi="Times New Roman" w:cs="Times New Roman"/>
          <w:sz w:val="24"/>
          <w:szCs w:val="24"/>
        </w:rPr>
        <w:t>2</w:t>
      </w:r>
      <w:r w:rsidR="000275BB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>4</w:t>
      </w:r>
      <w:r w:rsidR="00794A68" w:rsidRPr="00146F63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9F2D86" w:rsidRPr="00146F63" w:rsidRDefault="009F2D86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4A68" w:rsidRPr="00146F63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146F63" w:rsidRDefault="006B4D9B" w:rsidP="0025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F63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694962" w:rsidRPr="00146F63" w:rsidRDefault="006B4D9B" w:rsidP="00694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0275BB" w:rsidRPr="00146F63">
        <w:rPr>
          <w:rFonts w:ascii="Times New Roman" w:hAnsi="Times New Roman" w:cs="Times New Roman"/>
          <w:b/>
          <w:sz w:val="24"/>
          <w:szCs w:val="24"/>
          <w:lang w:val="sr-Cyrl-BA"/>
        </w:rPr>
        <w:t>ВРШИЛАЦА</w:t>
      </w:r>
      <w:r w:rsidRPr="00146F63">
        <w:rPr>
          <w:rFonts w:ascii="Times New Roman" w:hAnsi="Times New Roman" w:cs="Times New Roman"/>
          <w:b/>
          <w:sz w:val="24"/>
          <w:szCs w:val="24"/>
        </w:rPr>
        <w:t xml:space="preserve"> ДУЖНОСТИ ЧЛАН</w:t>
      </w:r>
      <w:r w:rsidR="000275BB" w:rsidRPr="00146F63">
        <w:rPr>
          <w:rFonts w:ascii="Times New Roman" w:hAnsi="Times New Roman" w:cs="Times New Roman"/>
          <w:b/>
          <w:sz w:val="24"/>
          <w:szCs w:val="24"/>
          <w:lang w:val="sr-Cyrl-BA"/>
        </w:rPr>
        <w:t>ОВА</w:t>
      </w:r>
      <w:r w:rsidRPr="00146F63">
        <w:rPr>
          <w:rFonts w:ascii="Times New Roman" w:hAnsi="Times New Roman" w:cs="Times New Roman"/>
          <w:b/>
          <w:sz w:val="24"/>
          <w:szCs w:val="24"/>
        </w:rPr>
        <w:t xml:space="preserve"> УПРАВНОГ ОДБОРА </w:t>
      </w:r>
    </w:p>
    <w:p w:rsidR="000275BB" w:rsidRPr="00146F63" w:rsidRDefault="000275BB" w:rsidP="000275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146F63">
        <w:rPr>
          <w:rFonts w:ascii="Times New Roman" w:hAnsi="Times New Roman"/>
          <w:b/>
          <w:bCs/>
          <w:sz w:val="24"/>
          <w:szCs w:val="24"/>
        </w:rPr>
        <w:t xml:space="preserve">ЈАВНЕ УСТАНОВЕ ЦЕНТАР ЗА </w:t>
      </w:r>
      <w:r w:rsidRPr="00146F63">
        <w:rPr>
          <w:rFonts w:ascii="Times New Roman" w:hAnsi="Times New Roman"/>
          <w:b/>
          <w:bCs/>
          <w:sz w:val="24"/>
          <w:szCs w:val="24"/>
          <w:lang w:val="sr-Cyrl-BA"/>
        </w:rPr>
        <w:t xml:space="preserve">СОЦИЈАЛНИ РАД </w:t>
      </w:r>
      <w:r w:rsidRPr="00146F63">
        <w:rPr>
          <w:rFonts w:ascii="Times New Roman" w:hAnsi="Times New Roman"/>
          <w:b/>
          <w:bCs/>
          <w:sz w:val="24"/>
          <w:szCs w:val="24"/>
        </w:rPr>
        <w:t>БИЈЕЉИНА</w:t>
      </w:r>
    </w:p>
    <w:p w:rsidR="00556D94" w:rsidRPr="00146F63" w:rsidRDefault="00556D94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4A68" w:rsidRPr="00146F63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E2C0F" w:rsidRDefault="003E2C0F" w:rsidP="003E2C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1. </w:t>
      </w:r>
      <w:r w:rsidRPr="003E2C0F">
        <w:rPr>
          <w:rFonts w:ascii="Times New Roman" w:eastAsia="Calibri" w:hAnsi="Times New Roman" w:cs="Times New Roman"/>
          <w:sz w:val="24"/>
          <w:szCs w:val="24"/>
          <w:lang w:val="bs-Cyrl-BA"/>
        </w:rPr>
        <w:t>Јеленко Драгичевић</w:t>
      </w:r>
      <w:r w:rsidR="000275BB" w:rsidRPr="003E2C0F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, </w:t>
      </w:r>
      <w:r w:rsidRPr="003E2C0F">
        <w:rPr>
          <w:rFonts w:ascii="Times New Roman" w:eastAsia="Calibri" w:hAnsi="Times New Roman" w:cs="Times New Roman"/>
          <w:sz w:val="24"/>
          <w:szCs w:val="24"/>
          <w:lang w:val="bs-Cyrl-BA"/>
        </w:rPr>
        <w:t>Мирослав Петковић</w:t>
      </w:r>
      <w:r w:rsidR="000275BB" w:rsidRPr="003E2C0F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и </w:t>
      </w:r>
      <w:r w:rsidRPr="003E2C0F">
        <w:rPr>
          <w:rFonts w:ascii="Times New Roman" w:eastAsia="Calibri" w:hAnsi="Times New Roman" w:cs="Times New Roman"/>
          <w:sz w:val="24"/>
          <w:szCs w:val="24"/>
          <w:lang w:val="bs-Cyrl-BA"/>
        </w:rPr>
        <w:t>Александар Остојић из Бијељине</w:t>
      </w:r>
      <w:r w:rsidR="00396E6E" w:rsidRPr="003E2C0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75CFC" w:rsidRPr="003E2C0F">
        <w:rPr>
          <w:rFonts w:ascii="Times New Roman" w:hAnsi="Times New Roman" w:cs="Times New Roman"/>
          <w:sz w:val="24"/>
          <w:szCs w:val="24"/>
          <w:lang w:val="sr-Cyrl-BA"/>
        </w:rPr>
        <w:t>именују се за вршиоц</w:t>
      </w:r>
      <w:r w:rsidR="000275BB" w:rsidRPr="003E2C0F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75CFC" w:rsidRPr="003E2C0F">
        <w:rPr>
          <w:rFonts w:ascii="Times New Roman" w:hAnsi="Times New Roman" w:cs="Times New Roman"/>
          <w:sz w:val="24"/>
          <w:szCs w:val="24"/>
          <w:lang w:val="sr-Cyrl-BA"/>
        </w:rPr>
        <w:t xml:space="preserve"> дужности члан</w:t>
      </w:r>
      <w:r w:rsidR="00572BA9" w:rsidRPr="003E2C0F">
        <w:rPr>
          <w:rFonts w:ascii="Times New Roman" w:hAnsi="Times New Roman" w:cs="Times New Roman"/>
          <w:sz w:val="24"/>
          <w:szCs w:val="24"/>
          <w:lang w:val="sr-Cyrl-BA"/>
        </w:rPr>
        <w:t>ова</w:t>
      </w:r>
      <w:r w:rsidR="006B4D9B" w:rsidRPr="003E2C0F">
        <w:rPr>
          <w:rFonts w:ascii="Times New Roman" w:hAnsi="Times New Roman" w:cs="Times New Roman"/>
          <w:sz w:val="24"/>
          <w:szCs w:val="24"/>
        </w:rPr>
        <w:t xml:space="preserve"> </w:t>
      </w:r>
      <w:r w:rsidR="0008577E" w:rsidRPr="003E2C0F">
        <w:rPr>
          <w:rFonts w:ascii="Times New Roman" w:hAnsi="Times New Roman" w:cs="Times New Roman"/>
          <w:sz w:val="24"/>
          <w:szCs w:val="24"/>
          <w:lang w:val="sr-Cyrl-BA"/>
        </w:rPr>
        <w:t xml:space="preserve">Управног одбора </w:t>
      </w:r>
      <w:proofErr w:type="spellStart"/>
      <w:r w:rsidR="000275BB" w:rsidRPr="003E2C0F">
        <w:rPr>
          <w:rFonts w:ascii="Times New Roman" w:hAnsi="Times New Roman"/>
          <w:sz w:val="24"/>
          <w:szCs w:val="24"/>
        </w:rPr>
        <w:t>Јавне</w:t>
      </w:r>
      <w:proofErr w:type="spellEnd"/>
      <w:r w:rsidR="000275BB" w:rsidRPr="003E2C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3E2C0F">
        <w:rPr>
          <w:rFonts w:ascii="Times New Roman" w:hAnsi="Times New Roman"/>
          <w:sz w:val="24"/>
          <w:szCs w:val="24"/>
        </w:rPr>
        <w:t>установе</w:t>
      </w:r>
      <w:proofErr w:type="spellEnd"/>
      <w:r w:rsidR="000275BB" w:rsidRPr="003E2C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3E2C0F">
        <w:rPr>
          <w:rFonts w:ascii="Times New Roman" w:hAnsi="Times New Roman"/>
          <w:sz w:val="24"/>
          <w:szCs w:val="24"/>
        </w:rPr>
        <w:t>Центар</w:t>
      </w:r>
      <w:proofErr w:type="spellEnd"/>
      <w:r w:rsidR="000275BB" w:rsidRPr="003E2C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3E2C0F">
        <w:rPr>
          <w:rFonts w:ascii="Times New Roman" w:hAnsi="Times New Roman"/>
          <w:sz w:val="24"/>
          <w:szCs w:val="24"/>
        </w:rPr>
        <w:t>за</w:t>
      </w:r>
      <w:proofErr w:type="spellEnd"/>
      <w:r w:rsidR="000275BB" w:rsidRPr="003E2C0F">
        <w:rPr>
          <w:rFonts w:ascii="Times New Roman" w:hAnsi="Times New Roman"/>
          <w:sz w:val="24"/>
          <w:szCs w:val="24"/>
        </w:rPr>
        <w:t xml:space="preserve"> </w:t>
      </w:r>
      <w:r w:rsidR="000275BB" w:rsidRPr="003E2C0F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0275BB" w:rsidRPr="003E2C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3E2C0F">
        <w:rPr>
          <w:rFonts w:ascii="Times New Roman" w:hAnsi="Times New Roman"/>
          <w:sz w:val="24"/>
          <w:szCs w:val="24"/>
        </w:rPr>
        <w:t>Бијељина</w:t>
      </w:r>
      <w:proofErr w:type="spellEnd"/>
      <w:r w:rsidR="006B4D9B" w:rsidRPr="003E2C0F">
        <w:rPr>
          <w:rFonts w:ascii="Times New Roman" w:hAnsi="Times New Roman" w:cs="Times New Roman"/>
          <w:sz w:val="24"/>
          <w:szCs w:val="24"/>
        </w:rPr>
        <w:t>.</w:t>
      </w: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146F63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46F6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Именован</w:t>
      </w:r>
      <w:r w:rsidR="009F2D86" w:rsidRPr="00146F6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функцију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D86" w:rsidRPr="00146F63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="009F2D86" w:rsidRPr="00146F63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="009F2D86" w:rsidRPr="00146F63">
        <w:rPr>
          <w:rFonts w:ascii="Times New Roman" w:hAnsi="Times New Roman" w:cs="Times New Roman"/>
          <w:sz w:val="24"/>
          <w:szCs w:val="24"/>
        </w:rPr>
        <w:t xml:space="preserve"> </w:t>
      </w:r>
      <w:r w:rsidR="009F2D86" w:rsidRPr="00146F63">
        <w:rPr>
          <w:rFonts w:ascii="Times New Roman" w:hAnsi="Times New Roman" w:cs="Times New Roman"/>
          <w:sz w:val="24"/>
          <w:szCs w:val="24"/>
          <w:lang w:val="sr-Cyrl-CS"/>
        </w:rPr>
        <w:t>Р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јешења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обављати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окончања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избора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коначног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257884" w:rsidRPr="00146F63">
        <w:rPr>
          <w:rFonts w:ascii="Times New Roman" w:hAnsi="Times New Roman" w:cs="Times New Roman"/>
          <w:sz w:val="24"/>
          <w:szCs w:val="24"/>
          <w:lang w:val="sr-Cyrl-BA"/>
        </w:rPr>
        <w:t>ова</w:t>
      </w:r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5457" w:rsidRPr="00146F63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365457"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Јавне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Центар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за</w:t>
      </w:r>
      <w:proofErr w:type="spellEnd"/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r w:rsidR="000275BB" w:rsidRPr="00146F63">
        <w:rPr>
          <w:rFonts w:ascii="Times New Roman" w:hAnsi="Times New Roman"/>
          <w:sz w:val="24"/>
          <w:szCs w:val="24"/>
          <w:lang w:val="sr-Cyrl-BA"/>
        </w:rPr>
        <w:t>социјални рад</w:t>
      </w:r>
      <w:r w:rsidR="000275BB"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75BB"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.</w:t>
      </w: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146F63" w:rsidRDefault="006B4D9B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 w:cs="Times New Roman"/>
          <w:sz w:val="24"/>
          <w:szCs w:val="24"/>
        </w:rPr>
        <w:t>“.</w:t>
      </w:r>
    </w:p>
    <w:p w:rsidR="00794A68" w:rsidRPr="00146F63" w:rsidRDefault="00794A68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146F63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  <w:lang w:val="sr-Cyrl-BA"/>
        </w:rPr>
        <w:t>О б р а з л о ж е њ е</w:t>
      </w:r>
    </w:p>
    <w:p w:rsidR="00365457" w:rsidRPr="00146F63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65457" w:rsidRPr="00146F63" w:rsidRDefault="00365457" w:rsidP="003654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Чланом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146F63">
        <w:rPr>
          <w:rFonts w:ascii="Times New Roman" w:hAnsi="Times New Roman"/>
          <w:sz w:val="24"/>
          <w:szCs w:val="24"/>
        </w:rPr>
        <w:t>Закона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46F63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7BD9" w:rsidRPr="00146F63">
        <w:rPr>
          <w:rFonts w:ascii="Times New Roman" w:hAnsi="Times New Roman"/>
          <w:sz w:val="24"/>
          <w:szCs w:val="24"/>
        </w:rPr>
        <w:t>глас</w:t>
      </w:r>
      <w:proofErr w:type="spellEnd"/>
      <w:r w:rsidR="00D77BD9" w:rsidRPr="00146F63">
        <w:rPr>
          <w:rFonts w:ascii="Times New Roman" w:hAnsi="Times New Roman"/>
          <w:sz w:val="24"/>
          <w:szCs w:val="24"/>
          <w:lang w:val="sr-Cyrl-CS"/>
        </w:rPr>
        <w:t>ни</w:t>
      </w:r>
      <w:r w:rsidRPr="00146F63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146F6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Српске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: </w:t>
      </w:r>
      <w:r w:rsidR="00306F80" w:rsidRPr="00146F63"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Pr="00146F63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46F6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одбор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чији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или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једница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локалне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146F63">
        <w:rPr>
          <w:rFonts w:ascii="Times New Roman" w:hAnsi="Times New Roman"/>
          <w:sz w:val="24"/>
          <w:szCs w:val="24"/>
        </w:rPr>
        <w:t>складу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законом</w:t>
      </w:r>
      <w:proofErr w:type="spellEnd"/>
      <w:r w:rsidRPr="00146F6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Pr="00146F63">
        <w:rPr>
          <w:rFonts w:ascii="Times New Roman" w:hAnsi="Times New Roman"/>
          <w:sz w:val="24"/>
          <w:szCs w:val="24"/>
        </w:rPr>
        <w:t>док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члана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146F63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146F63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146F63">
        <w:rPr>
          <w:rFonts w:ascii="Times New Roman" w:hAnsi="Times New Roman"/>
          <w:sz w:val="24"/>
          <w:szCs w:val="24"/>
        </w:rPr>
        <w:t>Статута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46F6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146F63">
        <w:rPr>
          <w:rFonts w:ascii="Times New Roman" w:hAnsi="Times New Roman"/>
          <w:sz w:val="24"/>
          <w:szCs w:val="24"/>
        </w:rPr>
        <w:t>број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 w:rsidRPr="00146F63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именује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F63">
        <w:rPr>
          <w:rFonts w:ascii="Times New Roman" w:hAnsi="Times New Roman"/>
          <w:sz w:val="24"/>
          <w:szCs w:val="24"/>
        </w:rPr>
        <w:t>управни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одбор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чији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је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Град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или</w:t>
      </w:r>
      <w:proofErr w:type="spellEnd"/>
      <w:r w:rsidRPr="00146F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F63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146F63">
        <w:rPr>
          <w:rFonts w:ascii="Times New Roman" w:hAnsi="Times New Roman"/>
          <w:sz w:val="24"/>
          <w:szCs w:val="24"/>
        </w:rPr>
        <w:t>.</w:t>
      </w:r>
      <w:r w:rsidRPr="00146F6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146F63">
        <w:rPr>
          <w:rFonts w:ascii="Times New Roman" w:hAnsi="Times New Roman" w:cs="Times New Roman"/>
          <w:sz w:val="24"/>
          <w:szCs w:val="24"/>
          <w:lang w:val="sr-Cyrl-BA"/>
        </w:rPr>
        <w:t>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AF557C" w:rsidRPr="00146F63" w:rsidRDefault="00AF557C" w:rsidP="00556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5457" w:rsidRPr="00146F63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365457" w:rsidRPr="00146F63" w:rsidRDefault="00365457" w:rsidP="00365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6D94" w:rsidRPr="00146F63" w:rsidRDefault="00556D94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="00365457" w:rsidRPr="00146F63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33993" w:rsidRPr="00146F63" w:rsidRDefault="00033993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33993" w:rsidRPr="00146F63" w:rsidRDefault="00033993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146F63" w:rsidRPr="00146F63" w:rsidTr="009A199A">
        <w:tc>
          <w:tcPr>
            <w:tcW w:w="3705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F63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F63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146F63" w:rsidRPr="00146F63" w:rsidTr="009A199A">
        <w:tc>
          <w:tcPr>
            <w:tcW w:w="3705" w:type="dxa"/>
            <w:hideMark/>
          </w:tcPr>
          <w:p w:rsidR="00794A68" w:rsidRPr="00146F63" w:rsidRDefault="00794A68" w:rsidP="0055436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F63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146F63" w:rsidRPr="00146F63" w:rsidTr="009A199A">
        <w:tc>
          <w:tcPr>
            <w:tcW w:w="3705" w:type="dxa"/>
            <w:hideMark/>
          </w:tcPr>
          <w:p w:rsidR="00554362" w:rsidRPr="00146F63" w:rsidRDefault="00554362" w:rsidP="0032744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572BA9"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</w:p>
        </w:tc>
        <w:tc>
          <w:tcPr>
            <w:tcW w:w="1648" w:type="dxa"/>
          </w:tcPr>
          <w:p w:rsidR="00554362" w:rsidRPr="00146F63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54362" w:rsidRPr="00146F63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46F63" w:rsidRPr="00146F63" w:rsidTr="009A199A">
        <w:tc>
          <w:tcPr>
            <w:tcW w:w="3705" w:type="dxa"/>
          </w:tcPr>
          <w:p w:rsidR="00554362" w:rsidRPr="00146F63" w:rsidRDefault="00554362" w:rsidP="0032744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554362" w:rsidRPr="00146F63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54362" w:rsidRPr="00146F63" w:rsidRDefault="00554362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46F63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45A20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794A68" w:rsidRPr="00146F63" w:rsidTr="009A199A">
        <w:tc>
          <w:tcPr>
            <w:tcW w:w="3705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794A68" w:rsidRPr="00146F63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Pr="00146F63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4A68" w:rsidRPr="00146F63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146F63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146F63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61F0" w:rsidRPr="00146F63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F0" w:rsidRPr="00146F63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146F63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1B" w:rsidRPr="00146F63" w:rsidRDefault="0094621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Pr="00146F63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CFC" w:rsidRPr="00146F63" w:rsidRDefault="00075CFC" w:rsidP="00075CFC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146F63">
        <w:rPr>
          <w:rFonts w:ascii="Times New Roman" w:hAnsi="Times New Roman" w:cs="Times New Roman"/>
          <w:sz w:val="24"/>
          <w:szCs w:val="24"/>
        </w:rPr>
        <w:tab/>
      </w:r>
    </w:p>
    <w:sectPr w:rsidR="00075CFC" w:rsidRPr="00146F63" w:rsidSect="00794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3897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1C79C8"/>
    <w:multiLevelType w:val="hybridMultilevel"/>
    <w:tmpl w:val="526C5298"/>
    <w:lvl w:ilvl="0" w:tplc="DD5EDC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6B4D9B"/>
    <w:rsid w:val="000275BB"/>
    <w:rsid w:val="00033993"/>
    <w:rsid w:val="000416F8"/>
    <w:rsid w:val="00067C88"/>
    <w:rsid w:val="00075CFC"/>
    <w:rsid w:val="0008577E"/>
    <w:rsid w:val="000859A7"/>
    <w:rsid w:val="00115756"/>
    <w:rsid w:val="00145504"/>
    <w:rsid w:val="00146F63"/>
    <w:rsid w:val="001C3FDA"/>
    <w:rsid w:val="001E352D"/>
    <w:rsid w:val="002132DA"/>
    <w:rsid w:val="00220F40"/>
    <w:rsid w:val="00254DDA"/>
    <w:rsid w:val="00257884"/>
    <w:rsid w:val="002B7F96"/>
    <w:rsid w:val="002C4E66"/>
    <w:rsid w:val="002D17AE"/>
    <w:rsid w:val="002E4617"/>
    <w:rsid w:val="00306F80"/>
    <w:rsid w:val="003203B7"/>
    <w:rsid w:val="00365457"/>
    <w:rsid w:val="00396E6E"/>
    <w:rsid w:val="003A1396"/>
    <w:rsid w:val="003E2C0F"/>
    <w:rsid w:val="00412FB9"/>
    <w:rsid w:val="004C40F7"/>
    <w:rsid w:val="004E5578"/>
    <w:rsid w:val="004F4202"/>
    <w:rsid w:val="00554362"/>
    <w:rsid w:val="00556D94"/>
    <w:rsid w:val="00572BA9"/>
    <w:rsid w:val="00596E15"/>
    <w:rsid w:val="00624D70"/>
    <w:rsid w:val="00630383"/>
    <w:rsid w:val="006834F7"/>
    <w:rsid w:val="0069134E"/>
    <w:rsid w:val="00694962"/>
    <w:rsid w:val="006B4D9B"/>
    <w:rsid w:val="006D1459"/>
    <w:rsid w:val="00724845"/>
    <w:rsid w:val="007338E3"/>
    <w:rsid w:val="0073579B"/>
    <w:rsid w:val="00741ED9"/>
    <w:rsid w:val="00745A20"/>
    <w:rsid w:val="007519DD"/>
    <w:rsid w:val="0076076C"/>
    <w:rsid w:val="00793845"/>
    <w:rsid w:val="00794A68"/>
    <w:rsid w:val="007B5B7C"/>
    <w:rsid w:val="007E3966"/>
    <w:rsid w:val="008052B6"/>
    <w:rsid w:val="008E2232"/>
    <w:rsid w:val="00920378"/>
    <w:rsid w:val="009236CF"/>
    <w:rsid w:val="00933728"/>
    <w:rsid w:val="00945B70"/>
    <w:rsid w:val="0094621B"/>
    <w:rsid w:val="00995E62"/>
    <w:rsid w:val="009B3B82"/>
    <w:rsid w:val="009E178B"/>
    <w:rsid w:val="009F2D86"/>
    <w:rsid w:val="00A12A78"/>
    <w:rsid w:val="00A81AF0"/>
    <w:rsid w:val="00AE0CF1"/>
    <w:rsid w:val="00AE6802"/>
    <w:rsid w:val="00AF557C"/>
    <w:rsid w:val="00B17E92"/>
    <w:rsid w:val="00B32992"/>
    <w:rsid w:val="00B940D5"/>
    <w:rsid w:val="00B9759B"/>
    <w:rsid w:val="00BD05C4"/>
    <w:rsid w:val="00BD060C"/>
    <w:rsid w:val="00BE643E"/>
    <w:rsid w:val="00BE7522"/>
    <w:rsid w:val="00C179CB"/>
    <w:rsid w:val="00C80708"/>
    <w:rsid w:val="00CB75B7"/>
    <w:rsid w:val="00CD30AA"/>
    <w:rsid w:val="00D22BD0"/>
    <w:rsid w:val="00D67AC2"/>
    <w:rsid w:val="00D76AD6"/>
    <w:rsid w:val="00D77BD9"/>
    <w:rsid w:val="00D91B57"/>
    <w:rsid w:val="00DF7F8C"/>
    <w:rsid w:val="00E13716"/>
    <w:rsid w:val="00E3259C"/>
    <w:rsid w:val="00E61773"/>
    <w:rsid w:val="00E9588D"/>
    <w:rsid w:val="00EA6396"/>
    <w:rsid w:val="00EB0E43"/>
    <w:rsid w:val="00ED0DE3"/>
    <w:rsid w:val="00ED1B37"/>
    <w:rsid w:val="00EE61F0"/>
    <w:rsid w:val="00FA4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5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Despotovic</dc:creator>
  <cp:lastModifiedBy>mira.ristic</cp:lastModifiedBy>
  <cp:revision>5</cp:revision>
  <cp:lastPrinted>2024-09-06T06:57:00Z</cp:lastPrinted>
  <dcterms:created xsi:type="dcterms:W3CDTF">2024-09-06T06:46:00Z</dcterms:created>
  <dcterms:modified xsi:type="dcterms:W3CDTF">2024-09-06T06:58:00Z</dcterms:modified>
</cp:coreProperties>
</file>